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76" w:rsidRPr="009E7666" w:rsidRDefault="00641676" w:rsidP="009D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76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                                        Муниципального казенного дошкольного образовательного учреждения «Детский сад №10» </w:t>
      </w:r>
      <w:proofErr w:type="spellStart"/>
      <w:r w:rsidRPr="00641676">
        <w:rPr>
          <w:rFonts w:ascii="Times New Roman" w:hAnsi="Times New Roman" w:cs="Times New Roman"/>
          <w:b/>
          <w:sz w:val="28"/>
          <w:szCs w:val="28"/>
        </w:rPr>
        <w:t>д.Холтобино</w:t>
      </w:r>
      <w:proofErr w:type="spellEnd"/>
    </w:p>
    <w:p w:rsidR="00641676" w:rsidRPr="009E7666" w:rsidRDefault="00641676" w:rsidP="009E7666">
      <w:pPr>
        <w:pStyle w:val="Default"/>
      </w:pPr>
    </w:p>
    <w:p w:rsidR="00CA4616" w:rsidRDefault="00641676" w:rsidP="009E7666">
      <w:pPr>
        <w:rPr>
          <w:rFonts w:ascii="Times New Roman" w:hAnsi="Times New Roman" w:cs="Times New Roman"/>
          <w:sz w:val="26"/>
          <w:szCs w:val="26"/>
        </w:rPr>
      </w:pPr>
      <w:r w:rsidRPr="009E7666">
        <w:rPr>
          <w:rFonts w:ascii="Times New Roman" w:hAnsi="Times New Roman" w:cs="Times New Roman"/>
          <w:sz w:val="26"/>
          <w:szCs w:val="26"/>
        </w:rPr>
        <w:t xml:space="preserve">Программа определяет содержание и организацию образовательного процесса </w:t>
      </w:r>
      <w:r w:rsidR="009E7666">
        <w:rPr>
          <w:rFonts w:ascii="Times New Roman" w:hAnsi="Times New Roman" w:cs="Times New Roman"/>
          <w:sz w:val="26"/>
          <w:szCs w:val="26"/>
        </w:rPr>
        <w:t>для детей от 3</w:t>
      </w:r>
      <w:r w:rsidRPr="009E7666">
        <w:rPr>
          <w:rFonts w:ascii="Times New Roman" w:hAnsi="Times New Roman" w:cs="Times New Roman"/>
          <w:sz w:val="26"/>
          <w:szCs w:val="26"/>
        </w:rPr>
        <w:t xml:space="preserve"> до 7 лет и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соответствующих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 Программа обеспечивает развитие личности, мотивации и способностей детей в различных видах деятельности и охватывает: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 - социально-коммуникативное развитие; 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>- познавательное развитие;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 - речевое развитие; 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- художественно-эстетическое развитие; 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- физическое развитие. </w:t>
      </w:r>
      <w:r w:rsidR="009E766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1676" w:rsidRPr="009E7666" w:rsidRDefault="00641676" w:rsidP="00CA4616">
      <w:pPr>
        <w:rPr>
          <w:rFonts w:ascii="Times New Roman" w:hAnsi="Times New Roman" w:cs="Times New Roman"/>
          <w:sz w:val="26"/>
          <w:szCs w:val="26"/>
        </w:rPr>
      </w:pPr>
      <w:r w:rsidRPr="009E7666">
        <w:rPr>
          <w:rFonts w:ascii="Times New Roman" w:hAnsi="Times New Roman" w:cs="Times New Roman"/>
          <w:sz w:val="26"/>
          <w:szCs w:val="26"/>
        </w:rPr>
        <w:t>С</w:t>
      </w:r>
      <w:r w:rsidR="009E7666">
        <w:rPr>
          <w:rFonts w:ascii="Times New Roman" w:hAnsi="Times New Roman" w:cs="Times New Roman"/>
          <w:sz w:val="26"/>
          <w:szCs w:val="26"/>
        </w:rPr>
        <w:t>рок освоения Программы в группе</w:t>
      </w:r>
      <w:r w:rsidRPr="009E7666">
        <w:rPr>
          <w:rFonts w:ascii="Times New Roman" w:hAnsi="Times New Roman" w:cs="Times New Roman"/>
          <w:sz w:val="26"/>
          <w:szCs w:val="26"/>
        </w:rPr>
        <w:t xml:space="preserve"> общеразвивающей напр</w:t>
      </w:r>
      <w:r w:rsidR="00CA4616">
        <w:rPr>
          <w:rFonts w:ascii="Times New Roman" w:hAnsi="Times New Roman" w:cs="Times New Roman"/>
          <w:sz w:val="26"/>
          <w:szCs w:val="26"/>
        </w:rPr>
        <w:t>авленности – 4 года.</w:t>
      </w:r>
    </w:p>
    <w:p w:rsidR="00CA4616" w:rsidRDefault="00641676" w:rsidP="009D2797">
      <w:pPr>
        <w:rPr>
          <w:rFonts w:ascii="Times New Roman" w:hAnsi="Times New Roman" w:cs="Times New Roman"/>
          <w:sz w:val="26"/>
          <w:szCs w:val="26"/>
        </w:rPr>
      </w:pPr>
      <w:r w:rsidRPr="009E7666">
        <w:rPr>
          <w:rFonts w:ascii="Times New Roman" w:hAnsi="Times New Roman" w:cs="Times New Roman"/>
          <w:sz w:val="26"/>
          <w:szCs w:val="26"/>
        </w:rPr>
        <w:t>Программа отражает следующие аспекты обра</w:t>
      </w:r>
      <w:r w:rsidR="009E7666">
        <w:rPr>
          <w:rFonts w:ascii="Times New Roman" w:hAnsi="Times New Roman" w:cs="Times New Roman"/>
          <w:sz w:val="26"/>
          <w:szCs w:val="26"/>
        </w:rPr>
        <w:t>зовательной среды для детей от 3</w:t>
      </w:r>
      <w:r w:rsidRPr="009E7666">
        <w:rPr>
          <w:rFonts w:ascii="Times New Roman" w:hAnsi="Times New Roman" w:cs="Times New Roman"/>
          <w:sz w:val="26"/>
          <w:szCs w:val="26"/>
        </w:rPr>
        <w:t xml:space="preserve"> до 7 лет: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 - предметно-пространственную развивающую образовательную </w:t>
      </w:r>
      <w:r w:rsidR="009D2797" w:rsidRPr="009E7666">
        <w:rPr>
          <w:rFonts w:ascii="Times New Roman" w:hAnsi="Times New Roman" w:cs="Times New Roman"/>
          <w:sz w:val="26"/>
          <w:szCs w:val="26"/>
        </w:rPr>
        <w:t>среду;</w:t>
      </w:r>
      <w:r w:rsidR="009D2797">
        <w:rPr>
          <w:rFonts w:ascii="Times New Roman" w:hAnsi="Times New Roman" w:cs="Times New Roman"/>
          <w:sz w:val="26"/>
          <w:szCs w:val="26"/>
        </w:rPr>
        <w:t xml:space="preserve">  </w:t>
      </w:r>
      <w:r w:rsidR="009E766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 - характер взаимодействия со взрослыми; - характер взаимодействия с другими детьми; </w:t>
      </w:r>
      <w:r w:rsidR="009E76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 xml:space="preserve">- систему отношений ребенка к миру, к другим людям, к себе самому. </w:t>
      </w:r>
    </w:p>
    <w:p w:rsidR="00641676" w:rsidRPr="009E7666" w:rsidRDefault="00641676" w:rsidP="009D2797">
      <w:pPr>
        <w:rPr>
          <w:rFonts w:ascii="Times New Roman" w:hAnsi="Times New Roman" w:cs="Times New Roman"/>
          <w:sz w:val="26"/>
          <w:szCs w:val="26"/>
        </w:rPr>
      </w:pPr>
      <w:r w:rsidRPr="009E7666">
        <w:rPr>
          <w:rFonts w:ascii="Times New Roman" w:hAnsi="Times New Roman" w:cs="Times New Roman"/>
          <w:sz w:val="26"/>
          <w:szCs w:val="26"/>
        </w:rPr>
        <w:t xml:space="preserve">Программа реализуется в полном объеме в организованной образовательной деятельности, совместной деятельности педагога с детьми и в оптимально организованной самостоятельной деятельности. </w:t>
      </w:r>
      <w:r w:rsidR="00CA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9E7666">
        <w:rPr>
          <w:rFonts w:ascii="Times New Roman" w:hAnsi="Times New Roman" w:cs="Times New Roman"/>
          <w:sz w:val="26"/>
          <w:szCs w:val="26"/>
        </w:rPr>
        <w:t>Программа состоит из обязательной части и части, формируемой участниками образовательных отношений.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В части, формируемой участниками образовательных отношений, представлены формы организации образовательной работы.</w:t>
      </w: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 xml:space="preserve">Программа направлена на достижение следующих целей: </w:t>
      </w:r>
    </w:p>
    <w:p w:rsidR="00641676" w:rsidRPr="00CA4616" w:rsidRDefault="00CA4616" w:rsidP="00CA4616">
      <w:pPr>
        <w:pStyle w:val="Default"/>
        <w:spacing w:after="115"/>
        <w:ind w:left="7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641676" w:rsidRPr="009E7666">
        <w:rPr>
          <w:color w:val="auto"/>
          <w:sz w:val="26"/>
          <w:szCs w:val="26"/>
        </w:rPr>
        <w:t>создание благоприятных условий для полноценного проживан</w:t>
      </w:r>
      <w:r>
        <w:rPr>
          <w:color w:val="auto"/>
          <w:sz w:val="26"/>
          <w:szCs w:val="26"/>
        </w:rPr>
        <w:t>ия ребенком дошкольного детства;</w:t>
      </w:r>
      <w:r w:rsidR="00641676" w:rsidRPr="009E766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- </w:t>
      </w:r>
      <w:r w:rsidR="00641676" w:rsidRPr="00CA4616">
        <w:rPr>
          <w:color w:val="auto"/>
          <w:sz w:val="26"/>
          <w:szCs w:val="26"/>
        </w:rPr>
        <w:t xml:space="preserve">формирование основ базовой культуры личности, </w:t>
      </w:r>
      <w:r>
        <w:rPr>
          <w:color w:val="auto"/>
          <w:sz w:val="26"/>
          <w:szCs w:val="26"/>
        </w:rPr>
        <w:t xml:space="preserve">                                                  - </w:t>
      </w:r>
      <w:r w:rsidR="00641676" w:rsidRPr="00CA4616">
        <w:rPr>
          <w:color w:val="auto"/>
          <w:sz w:val="26"/>
          <w:szCs w:val="26"/>
        </w:rPr>
        <w:t xml:space="preserve">всестороннее развитие психических и физических качеств в соответствии с </w:t>
      </w:r>
      <w:r>
        <w:rPr>
          <w:color w:val="auto"/>
          <w:sz w:val="26"/>
          <w:szCs w:val="26"/>
        </w:rPr>
        <w:t xml:space="preserve">- </w:t>
      </w:r>
      <w:r w:rsidR="00641676" w:rsidRPr="00CA4616">
        <w:rPr>
          <w:color w:val="auto"/>
          <w:sz w:val="26"/>
          <w:szCs w:val="26"/>
        </w:rPr>
        <w:t>возрастными и</w:t>
      </w:r>
      <w:r>
        <w:rPr>
          <w:color w:val="auto"/>
          <w:sz w:val="26"/>
          <w:szCs w:val="26"/>
        </w:rPr>
        <w:t xml:space="preserve"> индивидуальными особенностями,                                                - </w:t>
      </w:r>
      <w:r w:rsidR="00641676" w:rsidRPr="00CA4616">
        <w:rPr>
          <w:color w:val="auto"/>
          <w:sz w:val="26"/>
          <w:szCs w:val="26"/>
        </w:rPr>
        <w:t xml:space="preserve">подготовка к жизни в современном обществе, </w:t>
      </w:r>
      <w:r>
        <w:rPr>
          <w:color w:val="auto"/>
          <w:sz w:val="26"/>
          <w:szCs w:val="26"/>
        </w:rPr>
        <w:t xml:space="preserve">                                                    - </w:t>
      </w:r>
      <w:r w:rsidR="00641676" w:rsidRPr="00CA4616">
        <w:rPr>
          <w:color w:val="auto"/>
          <w:sz w:val="26"/>
          <w:szCs w:val="26"/>
        </w:rPr>
        <w:t xml:space="preserve">формирование предпосылок к учебной деятельности, </w:t>
      </w:r>
      <w:r>
        <w:rPr>
          <w:color w:val="auto"/>
          <w:sz w:val="26"/>
          <w:szCs w:val="26"/>
        </w:rPr>
        <w:t xml:space="preserve">                                    -- </w:t>
      </w:r>
      <w:r w:rsidR="00641676" w:rsidRPr="00CA4616">
        <w:rPr>
          <w:color w:val="auto"/>
          <w:sz w:val="26"/>
          <w:szCs w:val="26"/>
        </w:rPr>
        <w:t xml:space="preserve">обеспечение безопасности жизнедеятельности дошкольника. </w:t>
      </w: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</w:p>
    <w:p w:rsidR="00641676" w:rsidRPr="009E7666" w:rsidRDefault="00641676" w:rsidP="009E7666">
      <w:pPr>
        <w:rPr>
          <w:rFonts w:ascii="Times New Roman" w:hAnsi="Times New Roman" w:cs="Times New Roman"/>
          <w:sz w:val="26"/>
          <w:szCs w:val="26"/>
        </w:rPr>
      </w:pPr>
      <w:r w:rsidRPr="009E7666">
        <w:rPr>
          <w:rFonts w:ascii="Times New Roman" w:hAnsi="Times New Roman" w:cs="Times New Roman"/>
          <w:sz w:val="26"/>
          <w:szCs w:val="26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нравственность,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CA4616" w:rsidRPr="00CA4616" w:rsidRDefault="00641676" w:rsidP="00CA4616">
      <w:pPr>
        <w:pStyle w:val="Default"/>
        <w:rPr>
          <w:sz w:val="26"/>
          <w:szCs w:val="26"/>
        </w:rPr>
      </w:pPr>
      <w:r w:rsidRPr="009E7666">
        <w:rPr>
          <w:sz w:val="26"/>
          <w:szCs w:val="26"/>
        </w:rPr>
        <w:t xml:space="preserve">Основными участниками реализации Программы являются: дети дошкольного возраста, родители (законные представители), педагоги. Детский сад посещают </w:t>
      </w:r>
      <w:r w:rsidR="009E7666">
        <w:rPr>
          <w:sz w:val="26"/>
          <w:szCs w:val="26"/>
        </w:rPr>
        <w:t>11 детей в возрасте от 3-х</w:t>
      </w:r>
      <w:r w:rsidRPr="009E7666">
        <w:rPr>
          <w:sz w:val="26"/>
          <w:szCs w:val="26"/>
        </w:rPr>
        <w:t xml:space="preserve"> до 7-ми лет. Контингент детей разнообразен, это дети из семей различных национальностей, материальной обеспеченности, уровня образования родителей, состояния здоровья</w:t>
      </w:r>
      <w:r w:rsidR="009E7666">
        <w:rPr>
          <w:sz w:val="26"/>
          <w:szCs w:val="26"/>
        </w:rPr>
        <w:t>. В соответствии с Уставом в МК</w:t>
      </w:r>
      <w:r w:rsidRPr="009E7666">
        <w:rPr>
          <w:sz w:val="26"/>
          <w:szCs w:val="26"/>
        </w:rPr>
        <w:t xml:space="preserve">ДОУ </w:t>
      </w:r>
      <w:r w:rsidR="009E7666">
        <w:rPr>
          <w:sz w:val="26"/>
          <w:szCs w:val="26"/>
        </w:rPr>
        <w:t xml:space="preserve">функционирует 1 </w:t>
      </w:r>
      <w:r w:rsidR="009D2797">
        <w:rPr>
          <w:sz w:val="26"/>
          <w:szCs w:val="26"/>
        </w:rPr>
        <w:t xml:space="preserve">разновозрастная </w:t>
      </w:r>
      <w:r w:rsidR="009D2797" w:rsidRPr="009E7666">
        <w:rPr>
          <w:sz w:val="26"/>
          <w:szCs w:val="26"/>
        </w:rPr>
        <w:t>группа</w:t>
      </w:r>
      <w:r w:rsidR="00CA4616">
        <w:rPr>
          <w:sz w:val="26"/>
          <w:szCs w:val="26"/>
        </w:rPr>
        <w:t>.</w:t>
      </w:r>
      <w:r w:rsidR="009E7666">
        <w:rPr>
          <w:sz w:val="26"/>
          <w:szCs w:val="26"/>
        </w:rPr>
        <w:t xml:space="preserve"> </w:t>
      </w:r>
      <w:r w:rsidR="00CA4616">
        <w:rPr>
          <w:sz w:val="26"/>
          <w:szCs w:val="26"/>
        </w:rPr>
        <w:t>В</w:t>
      </w:r>
      <w:r w:rsidR="00CA4616" w:rsidRPr="00CA4616">
        <w:rPr>
          <w:sz w:val="26"/>
          <w:szCs w:val="26"/>
        </w:rPr>
        <w:t xml:space="preserve"> группе общеразвивающей направленности реализуется образовательная программа дошкольного образования; </w:t>
      </w:r>
    </w:p>
    <w:p w:rsidR="00CA4616" w:rsidRPr="00CA4616" w:rsidRDefault="00CA4616" w:rsidP="00CA4616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A4616">
        <w:rPr>
          <w:rFonts w:ascii="Times New Roman" w:eastAsia="Calibri" w:hAnsi="Times New Roman" w:cs="Times New Roman"/>
          <w:sz w:val="26"/>
          <w:szCs w:val="26"/>
        </w:rPr>
        <w:t xml:space="preserve"> «Предметом деятельности Образовательной организации является оказание услуг по реализации образовательной программы дошкольного образования и осуществление присмотра и ухода за воспитанниками в возрасте от 3 лет по достижении возраста 7 лет, но не позже достижения ими возраста 8 лет».</w:t>
      </w:r>
    </w:p>
    <w:p w:rsidR="009D2797" w:rsidRDefault="00641676" w:rsidP="00CA4616">
      <w:pPr>
        <w:rPr>
          <w:sz w:val="26"/>
          <w:szCs w:val="26"/>
        </w:rPr>
      </w:pPr>
      <w:r w:rsidRPr="009E7666">
        <w:rPr>
          <w:rFonts w:ascii="Times New Roman" w:hAnsi="Times New Roman" w:cs="Times New Roman"/>
          <w:b/>
          <w:bCs/>
          <w:sz w:val="26"/>
          <w:szCs w:val="26"/>
        </w:rPr>
        <w:t>Кадровый потенциал</w:t>
      </w:r>
      <w:r w:rsidR="009E7666">
        <w:rPr>
          <w:sz w:val="26"/>
          <w:szCs w:val="26"/>
        </w:rPr>
        <w:t xml:space="preserve">. </w:t>
      </w:r>
    </w:p>
    <w:p w:rsidR="009D2797" w:rsidRPr="009D2797" w:rsidRDefault="009D2797" w:rsidP="009D2797">
      <w:pPr>
        <w:spacing w:after="0" w:line="240" w:lineRule="auto"/>
        <w:ind w:firstLine="45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D2797">
        <w:rPr>
          <w:rFonts w:ascii="Times New Roman" w:hAnsi="Times New Roman" w:cs="Times New Roman"/>
          <w:sz w:val="26"/>
          <w:szCs w:val="26"/>
          <w:lang w:eastAsia="ru-RU"/>
        </w:rPr>
        <w:t>Организация укомплектована квалифицированными кадрами.</w:t>
      </w:r>
      <w:r w:rsidRPr="009D279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D2797" w:rsidRPr="009D2797" w:rsidRDefault="009D2797" w:rsidP="009D27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2797">
        <w:rPr>
          <w:rFonts w:ascii="Times New Roman" w:hAnsi="Times New Roman" w:cs="Times New Roman"/>
          <w:sz w:val="26"/>
          <w:szCs w:val="26"/>
          <w:lang w:eastAsia="ru-RU"/>
        </w:rPr>
        <w:t>Коллектив педагогов ДОУ составляет 3 человека:</w:t>
      </w:r>
    </w:p>
    <w:p w:rsidR="009D2797" w:rsidRPr="009D2797" w:rsidRDefault="009D2797" w:rsidP="009D27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2797">
        <w:rPr>
          <w:rFonts w:ascii="Times New Roman" w:hAnsi="Times New Roman" w:cs="Times New Roman"/>
          <w:sz w:val="26"/>
          <w:szCs w:val="26"/>
          <w:lang w:eastAsia="ru-RU"/>
        </w:rPr>
        <w:t>заведующий – 1</w:t>
      </w:r>
    </w:p>
    <w:p w:rsidR="009D2797" w:rsidRPr="009D2797" w:rsidRDefault="009D2797" w:rsidP="009D27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2797">
        <w:rPr>
          <w:rFonts w:ascii="Times New Roman" w:hAnsi="Times New Roman" w:cs="Times New Roman"/>
          <w:sz w:val="26"/>
          <w:szCs w:val="26"/>
          <w:lang w:eastAsia="ru-RU"/>
        </w:rPr>
        <w:t>воспитатели – 2</w:t>
      </w:r>
    </w:p>
    <w:p w:rsidR="009D2797" w:rsidRPr="009D2797" w:rsidRDefault="009D2797" w:rsidP="009D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2797">
        <w:rPr>
          <w:rFonts w:ascii="Times New Roman" w:hAnsi="Times New Roman" w:cs="Times New Roman"/>
          <w:color w:val="000000"/>
          <w:sz w:val="26"/>
          <w:szCs w:val="26"/>
        </w:rPr>
        <w:t xml:space="preserve">За неимением в штате ДОУ инструктора по физической культуре и музыкального руководителя, эту работу выполняют воспитатели. </w:t>
      </w:r>
    </w:p>
    <w:p w:rsidR="009D2797" w:rsidRPr="009D2797" w:rsidRDefault="009D2797" w:rsidP="009D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2797">
        <w:rPr>
          <w:rFonts w:ascii="Times New Roman" w:hAnsi="Times New Roman" w:cs="Times New Roman"/>
          <w:color w:val="000000"/>
          <w:sz w:val="26"/>
          <w:szCs w:val="26"/>
        </w:rPr>
        <w:t>Все педагоги прошли курсы повышения квалификации. Педагоги владеют навыками пользователя ПК. А также постоянно повышают свой профессиональный уровень. Все педагогические работники аттестованы на соответствие занимаемой должности.</w:t>
      </w:r>
    </w:p>
    <w:p w:rsidR="009D2797" w:rsidRPr="009D2797" w:rsidRDefault="009D2797" w:rsidP="009D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D2797">
        <w:rPr>
          <w:rFonts w:ascii="Times New Roman" w:hAnsi="Times New Roman" w:cs="Times New Roman"/>
          <w:color w:val="000000"/>
          <w:sz w:val="26"/>
          <w:szCs w:val="26"/>
        </w:rPr>
        <w:t xml:space="preserve">Отличительной особенностью дошкольного учреждения является стабильность педагогических кадров и обслуживающего персонала. </w:t>
      </w:r>
    </w:p>
    <w:p w:rsidR="009D2797" w:rsidRDefault="009D2797" w:rsidP="009D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797">
        <w:rPr>
          <w:rFonts w:ascii="Times New Roman" w:hAnsi="Times New Roman" w:cs="Times New Roman"/>
          <w:sz w:val="26"/>
          <w:szCs w:val="26"/>
        </w:rPr>
        <w:t>Результаты количественного и качественного анализов педагогических кадров за учебный год свидетельствуют о том, что педагогический коллектив состоит в основном из опытных и квалифицированных специалистов, со стажем работы от 10 и более лет и возрастной категорией от 50 до 72 лет.</w:t>
      </w:r>
    </w:p>
    <w:p w:rsidR="00CA4616" w:rsidRPr="009D2797" w:rsidRDefault="00CA4616" w:rsidP="009D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1676" w:rsidRDefault="00641676" w:rsidP="009E7666">
      <w:pPr>
        <w:pStyle w:val="Default"/>
        <w:rPr>
          <w:b/>
          <w:bCs/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 xml:space="preserve">Планируемые результаты освоения Программы </w:t>
      </w:r>
    </w:p>
    <w:p w:rsidR="00FE43FD" w:rsidRPr="009E7666" w:rsidRDefault="00FE43FD" w:rsidP="009E7666">
      <w:pPr>
        <w:pStyle w:val="Default"/>
        <w:rPr>
          <w:color w:val="auto"/>
          <w:sz w:val="26"/>
          <w:szCs w:val="26"/>
        </w:rPr>
      </w:pPr>
      <w:bookmarkStart w:id="0" w:name="_GoBack"/>
      <w:bookmarkEnd w:id="0"/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  <w:r w:rsidRPr="009E7666">
        <w:rPr>
          <w:b/>
          <w:bCs/>
          <w:color w:val="auto"/>
          <w:sz w:val="26"/>
          <w:szCs w:val="26"/>
        </w:rPr>
        <w:t xml:space="preserve">Целевые ориентиры на этапе завершения дошкольного образования: </w:t>
      </w:r>
    </w:p>
    <w:p w:rsidR="00641676" w:rsidRPr="009E7666" w:rsidRDefault="00641676" w:rsidP="009D2797">
      <w:pPr>
        <w:pStyle w:val="Default"/>
        <w:numPr>
          <w:ilvl w:val="0"/>
          <w:numId w:val="3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641676" w:rsidRPr="009E7666" w:rsidRDefault="00641676" w:rsidP="009D2797">
      <w:pPr>
        <w:pStyle w:val="Default"/>
        <w:numPr>
          <w:ilvl w:val="0"/>
          <w:numId w:val="3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641676" w:rsidRPr="009D2797" w:rsidRDefault="00641676" w:rsidP="009E7666">
      <w:pPr>
        <w:pStyle w:val="Default"/>
        <w:numPr>
          <w:ilvl w:val="0"/>
          <w:numId w:val="3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641676" w:rsidRPr="009E7666" w:rsidRDefault="00641676" w:rsidP="009D2797">
      <w:pPr>
        <w:pStyle w:val="Default"/>
        <w:numPr>
          <w:ilvl w:val="0"/>
          <w:numId w:val="3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641676" w:rsidRPr="009E7666" w:rsidRDefault="00641676" w:rsidP="009D2797">
      <w:pPr>
        <w:pStyle w:val="Default"/>
        <w:numPr>
          <w:ilvl w:val="0"/>
          <w:numId w:val="3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641676" w:rsidRPr="009E7666" w:rsidRDefault="00641676" w:rsidP="009D2797">
      <w:pPr>
        <w:pStyle w:val="Default"/>
        <w:numPr>
          <w:ilvl w:val="0"/>
          <w:numId w:val="3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641676" w:rsidRPr="009D2797" w:rsidRDefault="00641676" w:rsidP="009E7666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9D2797">
        <w:rPr>
          <w:color w:val="auto"/>
          <w:sz w:val="26"/>
          <w:szCs w:val="26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9D2797" w:rsidRPr="009D2797" w:rsidRDefault="009D2797" w:rsidP="009D2797">
      <w:pPr>
        <w:pStyle w:val="Default"/>
        <w:ind w:left="720"/>
        <w:rPr>
          <w:sz w:val="26"/>
          <w:szCs w:val="26"/>
        </w:rPr>
      </w:pP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Целостность педагогического процесса в ДОО обеспечивается реализацией Инновационная программа дошкольного образования «От рождения до школы» под редакцией </w:t>
      </w:r>
      <w:proofErr w:type="spellStart"/>
      <w:r w:rsidRPr="009E7666">
        <w:rPr>
          <w:color w:val="auto"/>
          <w:sz w:val="26"/>
          <w:szCs w:val="26"/>
        </w:rPr>
        <w:t>Н.Е.Вераксы</w:t>
      </w:r>
      <w:proofErr w:type="spellEnd"/>
      <w:r w:rsidRPr="009E7666">
        <w:rPr>
          <w:color w:val="auto"/>
          <w:sz w:val="26"/>
          <w:szCs w:val="26"/>
        </w:rPr>
        <w:t xml:space="preserve">, </w:t>
      </w:r>
      <w:proofErr w:type="spellStart"/>
      <w:r w:rsidRPr="009E7666">
        <w:rPr>
          <w:color w:val="auto"/>
          <w:sz w:val="26"/>
          <w:szCs w:val="26"/>
        </w:rPr>
        <w:t>Т.С.Комаровой</w:t>
      </w:r>
      <w:proofErr w:type="spellEnd"/>
      <w:r w:rsidRPr="009E7666">
        <w:rPr>
          <w:color w:val="auto"/>
          <w:sz w:val="26"/>
          <w:szCs w:val="26"/>
        </w:rPr>
        <w:t xml:space="preserve">, </w:t>
      </w:r>
      <w:proofErr w:type="spellStart"/>
      <w:r w:rsidRPr="009E7666">
        <w:rPr>
          <w:color w:val="auto"/>
          <w:sz w:val="26"/>
          <w:szCs w:val="26"/>
        </w:rPr>
        <w:t>Э.М.Дорофеевой</w:t>
      </w:r>
      <w:proofErr w:type="spellEnd"/>
      <w:r w:rsidRPr="009E7666">
        <w:rPr>
          <w:color w:val="auto"/>
          <w:sz w:val="26"/>
          <w:szCs w:val="26"/>
        </w:rPr>
        <w:t xml:space="preserve"> – издание 6-е, дополненное – 2020 г. и учебно-методического комплекта к данной программе. Воспитание и обучение осуществляется на русском языке - государственном языке России.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</w:t>
      </w:r>
      <w:r w:rsidR="009D2797" w:rsidRPr="009E7666">
        <w:rPr>
          <w:color w:val="auto"/>
          <w:sz w:val="26"/>
          <w:szCs w:val="26"/>
        </w:rPr>
        <w:t>детей:</w:t>
      </w:r>
      <w:r w:rsidRPr="009E7666">
        <w:rPr>
          <w:color w:val="auto"/>
          <w:sz w:val="26"/>
          <w:szCs w:val="26"/>
        </w:rPr>
        <w:t xml:space="preserve"> </w:t>
      </w:r>
    </w:p>
    <w:p w:rsidR="00641676" w:rsidRPr="009E7666" w:rsidRDefault="00641676" w:rsidP="009D2797">
      <w:pPr>
        <w:pStyle w:val="Default"/>
        <w:numPr>
          <w:ilvl w:val="0"/>
          <w:numId w:val="4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социально-коммуникативное развитие; </w:t>
      </w:r>
    </w:p>
    <w:p w:rsidR="00641676" w:rsidRPr="009E7666" w:rsidRDefault="00641676" w:rsidP="009D2797">
      <w:pPr>
        <w:pStyle w:val="Default"/>
        <w:numPr>
          <w:ilvl w:val="0"/>
          <w:numId w:val="4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познавательное развитие; </w:t>
      </w:r>
    </w:p>
    <w:p w:rsidR="00641676" w:rsidRPr="009E7666" w:rsidRDefault="00641676" w:rsidP="009D2797">
      <w:pPr>
        <w:pStyle w:val="Default"/>
        <w:numPr>
          <w:ilvl w:val="0"/>
          <w:numId w:val="4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речевое развитие; </w:t>
      </w:r>
    </w:p>
    <w:p w:rsidR="00641676" w:rsidRPr="009E7666" w:rsidRDefault="00641676" w:rsidP="009D2797">
      <w:pPr>
        <w:pStyle w:val="Default"/>
        <w:numPr>
          <w:ilvl w:val="0"/>
          <w:numId w:val="4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художественно-эстетическое развитие; </w:t>
      </w:r>
    </w:p>
    <w:p w:rsidR="00641676" w:rsidRPr="009E7666" w:rsidRDefault="00641676" w:rsidP="009D2797">
      <w:pPr>
        <w:pStyle w:val="Default"/>
        <w:numPr>
          <w:ilvl w:val="0"/>
          <w:numId w:val="4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физическое развитие. </w:t>
      </w:r>
    </w:p>
    <w:p w:rsidR="00641676" w:rsidRPr="009E7666" w:rsidRDefault="00641676" w:rsidP="009E7666">
      <w:pPr>
        <w:pStyle w:val="Default"/>
        <w:rPr>
          <w:sz w:val="26"/>
          <w:szCs w:val="26"/>
        </w:rPr>
      </w:pP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 xml:space="preserve">Инновации, внесенные в образовательную программу дошкольного образования </w:t>
      </w:r>
      <w:r w:rsidR="00F15942" w:rsidRPr="009E7666">
        <w:rPr>
          <w:b/>
          <w:bCs/>
          <w:color w:val="auto"/>
          <w:sz w:val="26"/>
          <w:szCs w:val="26"/>
        </w:rPr>
        <w:t>Муниципального</w:t>
      </w:r>
      <w:r w:rsidR="009D2797">
        <w:rPr>
          <w:b/>
          <w:bCs/>
          <w:color w:val="auto"/>
          <w:sz w:val="26"/>
          <w:szCs w:val="26"/>
        </w:rPr>
        <w:t xml:space="preserve"> казенного</w:t>
      </w:r>
      <w:r w:rsidRPr="009E7666">
        <w:rPr>
          <w:b/>
          <w:bCs/>
          <w:color w:val="auto"/>
          <w:sz w:val="26"/>
          <w:szCs w:val="26"/>
        </w:rPr>
        <w:t xml:space="preserve"> дошкольного образовательного учреждения «Детский сад </w:t>
      </w:r>
      <w:r w:rsidR="009D2797">
        <w:rPr>
          <w:b/>
          <w:bCs/>
          <w:color w:val="auto"/>
          <w:sz w:val="26"/>
          <w:szCs w:val="26"/>
        </w:rPr>
        <w:t>№ 10</w:t>
      </w:r>
      <w:r w:rsidRPr="009E7666">
        <w:rPr>
          <w:b/>
          <w:bCs/>
          <w:color w:val="auto"/>
          <w:sz w:val="26"/>
          <w:szCs w:val="26"/>
        </w:rPr>
        <w:t xml:space="preserve">» </w:t>
      </w:r>
      <w:proofErr w:type="spellStart"/>
      <w:r w:rsidR="009D2797">
        <w:rPr>
          <w:b/>
          <w:bCs/>
          <w:color w:val="auto"/>
          <w:sz w:val="26"/>
          <w:szCs w:val="26"/>
        </w:rPr>
        <w:t>д.Холтобино</w:t>
      </w:r>
      <w:proofErr w:type="spellEnd"/>
    </w:p>
    <w:p w:rsidR="00641676" w:rsidRPr="009E7666" w:rsidRDefault="00641676" w:rsidP="009D2797">
      <w:pPr>
        <w:pStyle w:val="Default"/>
        <w:numPr>
          <w:ilvl w:val="0"/>
          <w:numId w:val="5"/>
        </w:numPr>
        <w:spacing w:after="173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Внесены изменения в распорядок дня, позволяющие больше времени отводить на свободные игры и самостоятельные занятия детей, проектную и событийную деятельность и пр. </w:t>
      </w:r>
    </w:p>
    <w:p w:rsidR="00641676" w:rsidRPr="009E7666" w:rsidRDefault="00641676" w:rsidP="009D2797">
      <w:pPr>
        <w:pStyle w:val="Default"/>
        <w:numPr>
          <w:ilvl w:val="0"/>
          <w:numId w:val="5"/>
        </w:numPr>
        <w:spacing w:after="173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Введены новые элементы режима дня: утренний и вечерний круг. </w:t>
      </w:r>
    </w:p>
    <w:p w:rsidR="00641676" w:rsidRPr="009E7666" w:rsidRDefault="00641676" w:rsidP="009D2797">
      <w:pPr>
        <w:pStyle w:val="Default"/>
        <w:numPr>
          <w:ilvl w:val="0"/>
          <w:numId w:val="5"/>
        </w:numPr>
        <w:spacing w:after="173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Осуществляется переход на новый формат детско-взрослого взаимодействия. </w:t>
      </w:r>
    </w:p>
    <w:p w:rsidR="00641676" w:rsidRPr="009E7666" w:rsidRDefault="00641676" w:rsidP="009D2797">
      <w:pPr>
        <w:pStyle w:val="Default"/>
        <w:numPr>
          <w:ilvl w:val="0"/>
          <w:numId w:val="5"/>
        </w:numPr>
        <w:spacing w:after="173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Уделяется большое внимание организации развивающей предметно-пространственной среды, нацеленной на возможность найти каждому ребенку занятие по интересам. </w:t>
      </w:r>
    </w:p>
    <w:p w:rsidR="00641676" w:rsidRPr="009E7666" w:rsidRDefault="00641676" w:rsidP="009D2797">
      <w:pPr>
        <w:pStyle w:val="Default"/>
        <w:numPr>
          <w:ilvl w:val="0"/>
          <w:numId w:val="5"/>
        </w:numPr>
        <w:spacing w:after="173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Значительная часть освоения предметного содержания (знания, умения, навыки) проходит в новых формах: утренний круг, проектная деятельность, обогащенные игры детей и пр. </w:t>
      </w:r>
    </w:p>
    <w:p w:rsidR="00641676" w:rsidRPr="009E7666" w:rsidRDefault="00641676" w:rsidP="009D2797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Предлагается новый формат взаимодействия с родителями. </w:t>
      </w:r>
    </w:p>
    <w:p w:rsidR="00641676" w:rsidRPr="009E7666" w:rsidRDefault="00641676" w:rsidP="009E7666">
      <w:pPr>
        <w:pStyle w:val="Default"/>
        <w:rPr>
          <w:sz w:val="26"/>
          <w:szCs w:val="26"/>
        </w:rPr>
      </w:pP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 xml:space="preserve">Характеристика взаимодействия педагогического коллектива с семьями детей </w:t>
      </w:r>
      <w:r w:rsidRPr="009E7666">
        <w:rPr>
          <w:color w:val="auto"/>
          <w:sz w:val="26"/>
          <w:szCs w:val="26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641676" w:rsidRPr="009E7666" w:rsidRDefault="00641676" w:rsidP="00CA4616">
      <w:pPr>
        <w:pStyle w:val="Default"/>
        <w:numPr>
          <w:ilvl w:val="0"/>
          <w:numId w:val="6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единый подход к процессу воспитания </w:t>
      </w:r>
      <w:r w:rsidR="00CA4616" w:rsidRPr="009E7666">
        <w:rPr>
          <w:color w:val="auto"/>
          <w:sz w:val="26"/>
          <w:szCs w:val="26"/>
        </w:rPr>
        <w:t>ребёнка</w:t>
      </w:r>
      <w:r w:rsidRPr="009E7666">
        <w:rPr>
          <w:color w:val="auto"/>
          <w:sz w:val="26"/>
          <w:szCs w:val="26"/>
        </w:rPr>
        <w:t xml:space="preserve">; </w:t>
      </w:r>
    </w:p>
    <w:p w:rsidR="00641676" w:rsidRPr="009E7666" w:rsidRDefault="00641676" w:rsidP="00CA4616">
      <w:pPr>
        <w:pStyle w:val="Default"/>
        <w:numPr>
          <w:ilvl w:val="0"/>
          <w:numId w:val="6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открытость дошкольного учреждения для родителей; </w:t>
      </w:r>
    </w:p>
    <w:p w:rsidR="00641676" w:rsidRPr="009E7666" w:rsidRDefault="00641676" w:rsidP="00CA4616">
      <w:pPr>
        <w:pStyle w:val="Default"/>
        <w:numPr>
          <w:ilvl w:val="0"/>
          <w:numId w:val="6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взаимное доверие во взаимоотношениях педагогов и родителей; </w:t>
      </w:r>
    </w:p>
    <w:p w:rsidR="00641676" w:rsidRPr="009E7666" w:rsidRDefault="00641676" w:rsidP="00CA4616">
      <w:pPr>
        <w:pStyle w:val="Default"/>
        <w:numPr>
          <w:ilvl w:val="0"/>
          <w:numId w:val="6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уважение и доброжелательность друг к другу; </w:t>
      </w:r>
    </w:p>
    <w:p w:rsidR="00641676" w:rsidRPr="009E7666" w:rsidRDefault="00641676" w:rsidP="00CA4616">
      <w:pPr>
        <w:pStyle w:val="Default"/>
        <w:numPr>
          <w:ilvl w:val="0"/>
          <w:numId w:val="6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дифференцированный подход к каждой семье; </w:t>
      </w:r>
    </w:p>
    <w:p w:rsidR="00CA4616" w:rsidRDefault="00641676" w:rsidP="00CA4616">
      <w:pPr>
        <w:pStyle w:val="Default"/>
        <w:numPr>
          <w:ilvl w:val="0"/>
          <w:numId w:val="6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>равно ответственность родителей и педагогов.</w:t>
      </w: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 </w:t>
      </w:r>
    </w:p>
    <w:p w:rsidR="00CA4616" w:rsidRDefault="00641676" w:rsidP="009E7666">
      <w:pPr>
        <w:pStyle w:val="Default"/>
        <w:rPr>
          <w:b/>
          <w:bCs/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>Задачи работы ДОО по взаимодействию с родителями:</w:t>
      </w: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 xml:space="preserve"> </w:t>
      </w:r>
      <w:r w:rsidRPr="009E7666">
        <w:rPr>
          <w:color w:val="auto"/>
          <w:sz w:val="26"/>
          <w:szCs w:val="26"/>
        </w:rPr>
        <w:t xml:space="preserve">- формирование психолого- педагогических знаний родителей; </w:t>
      </w:r>
    </w:p>
    <w:p w:rsidR="00641676" w:rsidRPr="009E7666" w:rsidRDefault="00641676" w:rsidP="00CA4616">
      <w:pPr>
        <w:pStyle w:val="Default"/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-приобщение родителей к участию в жизни </w:t>
      </w:r>
      <w:proofErr w:type="gramStart"/>
      <w:r w:rsidR="00FE43FD">
        <w:rPr>
          <w:color w:val="auto"/>
          <w:sz w:val="26"/>
          <w:szCs w:val="26"/>
        </w:rPr>
        <w:t>ДОУ;</w:t>
      </w:r>
      <w:r w:rsidR="00CA4616">
        <w:rPr>
          <w:color w:val="auto"/>
          <w:sz w:val="26"/>
          <w:szCs w:val="26"/>
        </w:rPr>
        <w:t xml:space="preserve">   </w:t>
      </w:r>
      <w:proofErr w:type="gramEnd"/>
      <w:r w:rsidR="00CA4616">
        <w:rPr>
          <w:color w:val="auto"/>
          <w:sz w:val="26"/>
          <w:szCs w:val="26"/>
        </w:rPr>
        <w:t xml:space="preserve">                                                 </w:t>
      </w:r>
      <w:r w:rsidRPr="009E7666">
        <w:rPr>
          <w:color w:val="auto"/>
          <w:sz w:val="26"/>
          <w:szCs w:val="26"/>
        </w:rPr>
        <w:t xml:space="preserve"> </w:t>
      </w:r>
      <w:r w:rsidR="00CA4616">
        <w:rPr>
          <w:color w:val="auto"/>
          <w:sz w:val="26"/>
          <w:szCs w:val="26"/>
        </w:rPr>
        <w:t xml:space="preserve">-     - </w:t>
      </w:r>
      <w:r w:rsidRPr="009E7666">
        <w:rPr>
          <w:color w:val="auto"/>
          <w:sz w:val="26"/>
          <w:szCs w:val="26"/>
        </w:rPr>
        <w:t>установление партнерских отношени</w:t>
      </w:r>
      <w:r w:rsidR="00FE43FD">
        <w:rPr>
          <w:color w:val="auto"/>
          <w:sz w:val="26"/>
          <w:szCs w:val="26"/>
        </w:rPr>
        <w:t>й с семьей каждого воспитанника;</w:t>
      </w:r>
      <w:r w:rsidRPr="009E7666">
        <w:rPr>
          <w:color w:val="auto"/>
          <w:sz w:val="26"/>
          <w:szCs w:val="26"/>
        </w:rPr>
        <w:t xml:space="preserve"> </w:t>
      </w:r>
    </w:p>
    <w:p w:rsidR="00641676" w:rsidRPr="009E7666" w:rsidRDefault="00641676" w:rsidP="009E7666">
      <w:pPr>
        <w:pStyle w:val="Default"/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-объединение усилий для развития и воспитания детей; </w:t>
      </w: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-оказание помощи семьям воспитанников в развитии, воспитании и обучении </w:t>
      </w:r>
      <w:proofErr w:type="gramStart"/>
      <w:r w:rsidR="00CA4616" w:rsidRPr="009E7666">
        <w:rPr>
          <w:color w:val="auto"/>
          <w:sz w:val="26"/>
          <w:szCs w:val="26"/>
        </w:rPr>
        <w:t>детей;</w:t>
      </w:r>
      <w:r w:rsidR="00CA4616">
        <w:rPr>
          <w:color w:val="auto"/>
          <w:sz w:val="26"/>
          <w:szCs w:val="26"/>
        </w:rPr>
        <w:t xml:space="preserve">   </w:t>
      </w:r>
      <w:proofErr w:type="gramEnd"/>
      <w:r w:rsidR="00CA4616"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9E7666">
        <w:rPr>
          <w:color w:val="auto"/>
          <w:sz w:val="26"/>
          <w:szCs w:val="26"/>
        </w:rPr>
        <w:t xml:space="preserve"> - изучение и про</w:t>
      </w:r>
      <w:r w:rsidR="00FE43FD">
        <w:rPr>
          <w:color w:val="auto"/>
          <w:sz w:val="26"/>
          <w:szCs w:val="26"/>
        </w:rPr>
        <w:t>паганда лучшего семейного опыта;</w:t>
      </w:r>
      <w:r w:rsidRPr="009E7666">
        <w:rPr>
          <w:color w:val="auto"/>
          <w:sz w:val="26"/>
          <w:szCs w:val="26"/>
        </w:rPr>
        <w:t xml:space="preserve"> </w:t>
      </w:r>
    </w:p>
    <w:p w:rsidR="00641676" w:rsidRPr="009E7666" w:rsidRDefault="00641676" w:rsidP="009E7666">
      <w:pPr>
        <w:pStyle w:val="Default"/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-создание атмосферы взаимопонимания, общности интересов, эмоциональной </w:t>
      </w:r>
      <w:proofErr w:type="spellStart"/>
      <w:r w:rsidRPr="009E7666">
        <w:rPr>
          <w:color w:val="auto"/>
          <w:sz w:val="26"/>
          <w:szCs w:val="26"/>
        </w:rPr>
        <w:t>взаимоподдержки</w:t>
      </w:r>
      <w:proofErr w:type="spellEnd"/>
      <w:r w:rsidRPr="009E7666">
        <w:rPr>
          <w:color w:val="auto"/>
          <w:sz w:val="26"/>
          <w:szCs w:val="26"/>
        </w:rPr>
        <w:t xml:space="preserve">; </w:t>
      </w:r>
    </w:p>
    <w:p w:rsidR="00641676" w:rsidRPr="009E7666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-активизирование и обогащение воспитательных умений </w:t>
      </w:r>
      <w:proofErr w:type="gramStart"/>
      <w:r w:rsidR="00CA4616" w:rsidRPr="009E7666">
        <w:rPr>
          <w:color w:val="auto"/>
          <w:sz w:val="26"/>
          <w:szCs w:val="26"/>
        </w:rPr>
        <w:t>родителей;</w:t>
      </w:r>
      <w:r w:rsidR="00CA4616">
        <w:rPr>
          <w:color w:val="auto"/>
          <w:sz w:val="26"/>
          <w:szCs w:val="26"/>
        </w:rPr>
        <w:t xml:space="preserve">   </w:t>
      </w:r>
      <w:proofErr w:type="gramEnd"/>
      <w:r w:rsidR="00CA4616">
        <w:rPr>
          <w:color w:val="auto"/>
          <w:sz w:val="26"/>
          <w:szCs w:val="26"/>
        </w:rPr>
        <w:t xml:space="preserve">                                  </w:t>
      </w:r>
      <w:r w:rsidRPr="009E7666">
        <w:rPr>
          <w:color w:val="auto"/>
          <w:sz w:val="26"/>
          <w:szCs w:val="26"/>
        </w:rPr>
        <w:t xml:space="preserve"> - защита ребенка от неблагоприятных условий в семье. </w:t>
      </w:r>
    </w:p>
    <w:p w:rsidR="00641676" w:rsidRPr="009E7666" w:rsidRDefault="00641676" w:rsidP="009E7666">
      <w:pPr>
        <w:pStyle w:val="Default"/>
        <w:rPr>
          <w:sz w:val="26"/>
          <w:szCs w:val="26"/>
        </w:rPr>
      </w:pPr>
    </w:p>
    <w:p w:rsidR="00FE43FD" w:rsidRDefault="00641676" w:rsidP="009E7666">
      <w:pPr>
        <w:pStyle w:val="Default"/>
        <w:rPr>
          <w:color w:val="auto"/>
          <w:sz w:val="26"/>
          <w:szCs w:val="26"/>
        </w:rPr>
      </w:pPr>
      <w:r w:rsidRPr="009E7666">
        <w:rPr>
          <w:b/>
          <w:bCs/>
          <w:color w:val="auto"/>
          <w:sz w:val="26"/>
          <w:szCs w:val="26"/>
        </w:rPr>
        <w:t xml:space="preserve">Основные формы взаимодействия с </w:t>
      </w:r>
      <w:r w:rsidR="00CA4616" w:rsidRPr="009E7666">
        <w:rPr>
          <w:b/>
          <w:bCs/>
          <w:color w:val="auto"/>
          <w:sz w:val="26"/>
          <w:szCs w:val="26"/>
        </w:rPr>
        <w:t>сем</w:t>
      </w:r>
      <w:r w:rsidR="00CA4616">
        <w:rPr>
          <w:b/>
          <w:bCs/>
          <w:color w:val="auto"/>
          <w:sz w:val="26"/>
          <w:szCs w:val="26"/>
        </w:rPr>
        <w:t>ь</w:t>
      </w:r>
      <w:r w:rsidR="00CA4616" w:rsidRPr="009E7666">
        <w:rPr>
          <w:b/>
          <w:bCs/>
          <w:color w:val="auto"/>
          <w:sz w:val="26"/>
          <w:szCs w:val="26"/>
        </w:rPr>
        <w:t>ей</w:t>
      </w:r>
      <w:r w:rsidRPr="009E7666">
        <w:rPr>
          <w:b/>
          <w:bCs/>
          <w:color w:val="auto"/>
          <w:sz w:val="26"/>
          <w:szCs w:val="26"/>
        </w:rPr>
        <w:t xml:space="preserve"> </w:t>
      </w:r>
      <w:r w:rsidRPr="009E7666">
        <w:rPr>
          <w:b/>
          <w:bCs/>
          <w:i/>
          <w:iCs/>
          <w:color w:val="auto"/>
          <w:sz w:val="26"/>
          <w:szCs w:val="26"/>
        </w:rPr>
        <w:t xml:space="preserve">Знакомство с </w:t>
      </w:r>
      <w:r w:rsidR="00CA4616" w:rsidRPr="009E7666">
        <w:rPr>
          <w:b/>
          <w:bCs/>
          <w:i/>
          <w:iCs/>
          <w:color w:val="auto"/>
          <w:sz w:val="26"/>
          <w:szCs w:val="26"/>
        </w:rPr>
        <w:t>сем</w:t>
      </w:r>
      <w:r w:rsidR="00CA4616">
        <w:rPr>
          <w:b/>
          <w:bCs/>
          <w:i/>
          <w:iCs/>
          <w:color w:val="auto"/>
          <w:sz w:val="26"/>
          <w:szCs w:val="26"/>
        </w:rPr>
        <w:t>ь</w:t>
      </w:r>
      <w:r w:rsidR="00CA4616" w:rsidRPr="009E7666">
        <w:rPr>
          <w:b/>
          <w:bCs/>
          <w:i/>
          <w:iCs/>
          <w:color w:val="auto"/>
          <w:sz w:val="26"/>
          <w:szCs w:val="26"/>
        </w:rPr>
        <w:t>ей</w:t>
      </w:r>
      <w:r w:rsidRPr="009E7666">
        <w:rPr>
          <w:b/>
          <w:bCs/>
          <w:i/>
          <w:iCs/>
          <w:color w:val="auto"/>
          <w:sz w:val="26"/>
          <w:szCs w:val="26"/>
        </w:rPr>
        <w:t xml:space="preserve">: </w:t>
      </w:r>
      <w:r w:rsidRPr="009E7666">
        <w:rPr>
          <w:color w:val="auto"/>
          <w:sz w:val="26"/>
          <w:szCs w:val="26"/>
        </w:rPr>
        <w:t xml:space="preserve">встречи-знакомства, посещение семей, анкетирование. </w:t>
      </w:r>
      <w:r w:rsidRPr="009E7666">
        <w:rPr>
          <w:b/>
          <w:bCs/>
          <w:i/>
          <w:iCs/>
          <w:color w:val="auto"/>
          <w:sz w:val="26"/>
          <w:szCs w:val="26"/>
        </w:rPr>
        <w:t xml:space="preserve">Информирование родителей о ходе образовательного процесса: </w:t>
      </w:r>
      <w:r w:rsidRPr="009E7666">
        <w:rPr>
          <w:color w:val="auto"/>
          <w:sz w:val="26"/>
          <w:szCs w:val="26"/>
        </w:rPr>
        <w:t xml:space="preserve"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памяток. </w:t>
      </w:r>
      <w:r w:rsidRPr="009E7666">
        <w:rPr>
          <w:b/>
          <w:bCs/>
          <w:i/>
          <w:iCs/>
          <w:color w:val="auto"/>
          <w:sz w:val="26"/>
          <w:szCs w:val="26"/>
        </w:rPr>
        <w:t xml:space="preserve">Образование родителей: </w:t>
      </w:r>
      <w:r w:rsidRPr="009E7666">
        <w:rPr>
          <w:color w:val="auto"/>
          <w:sz w:val="26"/>
          <w:szCs w:val="26"/>
        </w:rPr>
        <w:t xml:space="preserve">лекции, семинары-практикумы, педагогические гостиные, беседы за круглым столом и </w:t>
      </w:r>
      <w:proofErr w:type="gramStart"/>
      <w:r w:rsidRPr="009E7666">
        <w:rPr>
          <w:color w:val="auto"/>
          <w:sz w:val="26"/>
          <w:szCs w:val="26"/>
        </w:rPr>
        <w:t>др..</w:t>
      </w:r>
      <w:proofErr w:type="gramEnd"/>
      <w:r w:rsidRPr="009E7666">
        <w:rPr>
          <w:color w:val="auto"/>
          <w:sz w:val="26"/>
          <w:szCs w:val="26"/>
        </w:rPr>
        <w:t xml:space="preserve"> </w:t>
      </w:r>
      <w:r w:rsidRPr="009E7666">
        <w:rPr>
          <w:b/>
          <w:bCs/>
          <w:i/>
          <w:iCs/>
          <w:color w:val="auto"/>
          <w:sz w:val="26"/>
          <w:szCs w:val="26"/>
        </w:rPr>
        <w:t xml:space="preserve">Совместная деятельность: </w:t>
      </w:r>
      <w:r w:rsidRPr="009E7666">
        <w:rPr>
          <w:color w:val="auto"/>
          <w:sz w:val="26"/>
          <w:szCs w:val="26"/>
        </w:rPr>
        <w:t xml:space="preserve">привлечение родителей к организации театральных постановок, концертов, прогулок, экскурсий, к участию в детской исследовательской и проектной деятельности. </w:t>
      </w:r>
      <w:r w:rsidR="00CA4616">
        <w:rPr>
          <w:color w:val="auto"/>
          <w:sz w:val="26"/>
          <w:szCs w:val="26"/>
        </w:rPr>
        <w:t xml:space="preserve">   </w:t>
      </w:r>
    </w:p>
    <w:p w:rsidR="00641676" w:rsidRPr="009E7666" w:rsidRDefault="00CA4616" w:rsidP="009E766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</w:t>
      </w:r>
      <w:r w:rsidR="00FE43FD">
        <w:rPr>
          <w:color w:val="auto"/>
          <w:sz w:val="26"/>
          <w:szCs w:val="26"/>
        </w:rPr>
        <w:t xml:space="preserve">                                                                                    </w:t>
      </w:r>
      <w:r w:rsidR="00641676" w:rsidRPr="009E7666">
        <w:rPr>
          <w:b/>
          <w:bCs/>
          <w:color w:val="auto"/>
          <w:sz w:val="26"/>
          <w:szCs w:val="26"/>
        </w:rPr>
        <w:t xml:space="preserve">Система взаимодействия с родителями включает: </w:t>
      </w:r>
    </w:p>
    <w:p w:rsidR="00641676" w:rsidRPr="009E7666" w:rsidRDefault="00641676" w:rsidP="00FE43FD">
      <w:pPr>
        <w:pStyle w:val="Default"/>
        <w:numPr>
          <w:ilvl w:val="0"/>
          <w:numId w:val="9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ознакомление родителей с результатами работы ДОО на общих родительских собраниях, анализом участия родительской общественности в жизни ДОО; </w:t>
      </w:r>
    </w:p>
    <w:p w:rsidR="00641676" w:rsidRPr="009E7666" w:rsidRDefault="00641676" w:rsidP="00FE43FD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ознакомление родителей с содержанием работы ДОО, направленной на физическое, психическое и социальное развитие ребенка; </w:t>
      </w:r>
    </w:p>
    <w:p w:rsidR="00641676" w:rsidRPr="009E7666" w:rsidRDefault="00641676" w:rsidP="00FE43FD">
      <w:pPr>
        <w:pStyle w:val="Default"/>
        <w:numPr>
          <w:ilvl w:val="0"/>
          <w:numId w:val="9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41676" w:rsidRPr="009E7666" w:rsidRDefault="00641676" w:rsidP="00FE43FD">
      <w:pPr>
        <w:pStyle w:val="Default"/>
        <w:numPr>
          <w:ilvl w:val="0"/>
          <w:numId w:val="9"/>
        </w:numPr>
        <w:spacing w:after="50"/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641676" w:rsidRPr="009E7666" w:rsidRDefault="00641676" w:rsidP="00FE43FD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9E7666">
        <w:rPr>
          <w:color w:val="auto"/>
          <w:sz w:val="26"/>
          <w:szCs w:val="26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 </w:t>
      </w:r>
    </w:p>
    <w:p w:rsidR="00641676" w:rsidRPr="00641676" w:rsidRDefault="00641676" w:rsidP="00641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1676" w:rsidRPr="0064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8AA"/>
    <w:multiLevelType w:val="hybridMultilevel"/>
    <w:tmpl w:val="48A2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7BA2"/>
    <w:multiLevelType w:val="hybridMultilevel"/>
    <w:tmpl w:val="8B467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1BFC"/>
    <w:multiLevelType w:val="hybridMultilevel"/>
    <w:tmpl w:val="793A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E66D3"/>
    <w:multiLevelType w:val="hybridMultilevel"/>
    <w:tmpl w:val="0E8C6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0784"/>
    <w:multiLevelType w:val="hybridMultilevel"/>
    <w:tmpl w:val="246A6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743"/>
    <w:multiLevelType w:val="hybridMultilevel"/>
    <w:tmpl w:val="8EF26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A6295"/>
    <w:multiLevelType w:val="hybridMultilevel"/>
    <w:tmpl w:val="DCA2D6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1479"/>
    <w:multiLevelType w:val="hybridMultilevel"/>
    <w:tmpl w:val="3C8C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57705"/>
    <w:multiLevelType w:val="hybridMultilevel"/>
    <w:tmpl w:val="AE4E8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6"/>
    <w:rsid w:val="004359B8"/>
    <w:rsid w:val="00641676"/>
    <w:rsid w:val="00816A22"/>
    <w:rsid w:val="009D2797"/>
    <w:rsid w:val="009E7666"/>
    <w:rsid w:val="00CA4616"/>
    <w:rsid w:val="00F15942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7F62F-A2FA-4D58-B71B-D5EE2D4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2021-09-13T11:07:00Z</dcterms:created>
  <dcterms:modified xsi:type="dcterms:W3CDTF">2021-09-13T15:13:00Z</dcterms:modified>
</cp:coreProperties>
</file>